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B3" w:rsidRDefault="001310B3" w:rsidP="001310B3">
      <w:pPr>
        <w:snapToGrid w:val="0"/>
        <w:jc w:val="center"/>
        <w:rPr>
          <w:rFonts w:ascii="ＭＳ 明朝" w:eastAsia="ＭＳ 明朝"/>
          <w:sz w:val="24"/>
        </w:rPr>
      </w:pPr>
      <w:bookmarkStart w:id="0" w:name="_GoBack"/>
      <w:bookmarkEnd w:id="0"/>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B5677"/>
    <w:rsid w:val="00415516"/>
    <w:rsid w:val="004B25CF"/>
    <w:rsid w:val="004D6DEE"/>
    <w:rsid w:val="004E5AB4"/>
    <w:rsid w:val="00557391"/>
    <w:rsid w:val="005942F1"/>
    <w:rsid w:val="005A4F56"/>
    <w:rsid w:val="0068786E"/>
    <w:rsid w:val="00764D69"/>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FF51-1BCC-405B-A242-7F5A3EF4B522}">
  <ds:schemaRefs>
    <ds:schemaRef ds:uri="http://schemas.openxmlformats.org/officeDocument/2006/bibliography"/>
  </ds:schemaRefs>
</ds:datastoreItem>
</file>